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4D43E05B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D371AB">
        <w:rPr>
          <w:rFonts w:eastAsia="Arial Unicode MS"/>
          <w:b/>
        </w:rPr>
        <w:t>4</w:t>
      </w:r>
      <w:r w:rsidR="00C46AFF">
        <w:rPr>
          <w:rFonts w:eastAsia="Arial Unicode MS"/>
          <w:b/>
        </w:rPr>
        <w:t>5</w:t>
      </w:r>
    </w:p>
    <w:p w14:paraId="3342B827" w14:textId="48ECB4B6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E541B0">
        <w:rPr>
          <w:rFonts w:eastAsia="Arial Unicode MS"/>
        </w:rPr>
        <w:t>4</w:t>
      </w:r>
      <w:r w:rsidR="00C46AFF">
        <w:rPr>
          <w:rFonts w:eastAsia="Arial Unicode MS"/>
        </w:rPr>
        <w:t>4</w:t>
      </w:r>
      <w:r>
        <w:rPr>
          <w:rFonts w:eastAsia="Arial Unicode MS"/>
        </w:rPr>
        <w:t>. p.)</w:t>
      </w:r>
    </w:p>
    <w:p w14:paraId="4D90C5E7" w14:textId="77777777" w:rsidR="00C53136" w:rsidRPr="00466449" w:rsidRDefault="00C5313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77FDFDD5" w14:textId="77777777" w:rsidR="007E77D6" w:rsidRPr="007E77D6" w:rsidRDefault="007E77D6" w:rsidP="007E77D6">
      <w:pPr>
        <w:jc w:val="both"/>
        <w:rPr>
          <w:b/>
          <w:iCs/>
        </w:rPr>
      </w:pPr>
      <w:bookmarkStart w:id="2" w:name="_Hlk157510199"/>
      <w:bookmarkStart w:id="3" w:name="_Hlk157510010"/>
      <w:bookmarkStart w:id="4" w:name="_Hlk157428689"/>
      <w:bookmarkStart w:id="5" w:name="_Hlk157428448"/>
      <w:bookmarkStart w:id="6" w:name="_Hlk157428211"/>
      <w:bookmarkStart w:id="7" w:name="_Hlk157426271"/>
      <w:bookmarkStart w:id="8" w:name="_Hlk157426119"/>
      <w:bookmarkStart w:id="9" w:name="_Hlk157425883"/>
      <w:bookmarkStart w:id="10" w:name="_Hlk157425319"/>
      <w:bookmarkStart w:id="11" w:name="OLE_LINK62"/>
      <w:bookmarkStart w:id="12" w:name="OLE_LINK63"/>
      <w:bookmarkStart w:id="13" w:name="OLE_LINK64"/>
      <w:bookmarkStart w:id="14" w:name="_Hlk508403601"/>
      <w:bookmarkStart w:id="15" w:name="OLE_LINK1"/>
      <w:bookmarkStart w:id="16" w:name="_Hlk3205658"/>
      <w:bookmarkStart w:id="17" w:name="_Hlk106288471"/>
      <w:bookmarkStart w:id="18" w:name="_Hlk157425047"/>
      <w:bookmarkStart w:id="19" w:name="_Hlk157424801"/>
      <w:bookmarkStart w:id="20" w:name="_Hlk157424582"/>
      <w:bookmarkStart w:id="21" w:name="_Hlk157424386"/>
      <w:bookmarkStart w:id="22" w:name="_Hlk157424169"/>
      <w:bookmarkStart w:id="23" w:name="_Hlk155805295"/>
      <w:r w:rsidRPr="007E77D6">
        <w:rPr>
          <w:b/>
          <w:iCs/>
        </w:rPr>
        <w:t>Par Madonas novada pašvaldības izglītības iestāžu pedagoģisko darbinieku amata vienību saraksta apstiprināšanu</w:t>
      </w:r>
    </w:p>
    <w:p w14:paraId="227DB945" w14:textId="77777777" w:rsidR="007E77D6" w:rsidRPr="00C64E9A" w:rsidRDefault="007E77D6" w:rsidP="007E77D6">
      <w:pPr>
        <w:rPr>
          <w:rFonts w:eastAsia="Calibri"/>
          <w:i/>
        </w:rPr>
      </w:pPr>
    </w:p>
    <w:p w14:paraId="4DCE4C12" w14:textId="3780038D" w:rsidR="007E77D6" w:rsidRPr="007E77D6" w:rsidRDefault="007E77D6" w:rsidP="007E77D6">
      <w:pPr>
        <w:pStyle w:val="Paraststmeklis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7D6">
        <w:rPr>
          <w:rFonts w:ascii="Times New Roman" w:eastAsia="Calibri" w:hAnsi="Times New Roman" w:cs="Times New Roman"/>
          <w:sz w:val="24"/>
          <w:szCs w:val="24"/>
        </w:rPr>
        <w:t>Saskaņā ar grozījumiem 05.07.2016. Ministru kabineta noteikumos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77D6">
        <w:rPr>
          <w:rFonts w:ascii="Times New Roman" w:eastAsia="Calibri" w:hAnsi="Times New Roman" w:cs="Times New Roman"/>
          <w:sz w:val="24"/>
          <w:szCs w:val="24"/>
        </w:rPr>
        <w:t xml:space="preserve">445 “Pedagogu darba samaksas noteikumi” un </w:t>
      </w:r>
      <w:r w:rsidRPr="007E77D6">
        <w:rPr>
          <w:rFonts w:ascii="Times New Roman" w:eastAsia="Calibri" w:hAnsi="Times New Roman" w:cs="Times New Roman"/>
          <w:sz w:val="24"/>
          <w:szCs w:val="24"/>
          <w:lang w:eastAsia="en-US"/>
        </w:rPr>
        <w:t>Madonas novada pašvaldības noteikumiem Nr.</w:t>
      </w:r>
      <w:r w:rsidR="003917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E77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31 “Par valsts budžeta mērķdotācijas un pašvaldības finansējuma aprēķina un sadales kārtību Madonas novada pašvaldības izglītības iestāžu pedagogu darba samaksai”, </w:t>
      </w:r>
      <w:r w:rsidRPr="007E77D6">
        <w:rPr>
          <w:rFonts w:ascii="Times New Roman" w:eastAsia="Calibri" w:hAnsi="Times New Roman" w:cs="Times New Roman"/>
          <w:sz w:val="24"/>
          <w:szCs w:val="24"/>
        </w:rPr>
        <w:t>ņemot vērā apstiprināto izglītojamo skaitu Valsts izglītības informācijas sistēmā (VIIS) uz 01.09.2023. un saņemto valsts mērķdotācijas apmēru no 2024.</w:t>
      </w:r>
      <w:r w:rsidR="000A2052">
        <w:rPr>
          <w:rFonts w:ascii="Times New Roman" w:eastAsia="Calibri" w:hAnsi="Times New Roman" w:cs="Times New Roman"/>
          <w:sz w:val="24"/>
          <w:szCs w:val="24"/>
        </w:rPr>
        <w:t> </w:t>
      </w:r>
      <w:r w:rsidRPr="007E77D6">
        <w:rPr>
          <w:rFonts w:ascii="Times New Roman" w:eastAsia="Calibri" w:hAnsi="Times New Roman" w:cs="Times New Roman"/>
          <w:sz w:val="24"/>
          <w:szCs w:val="24"/>
        </w:rPr>
        <w:t>gada 1.</w:t>
      </w:r>
      <w:r w:rsidR="000A2052">
        <w:rPr>
          <w:rFonts w:ascii="Times New Roman" w:eastAsia="Calibri" w:hAnsi="Times New Roman" w:cs="Times New Roman"/>
          <w:sz w:val="24"/>
          <w:szCs w:val="24"/>
        </w:rPr>
        <w:t> </w:t>
      </w:r>
      <w:r w:rsidRPr="007E77D6">
        <w:rPr>
          <w:rFonts w:ascii="Times New Roman" w:eastAsia="Calibri" w:hAnsi="Times New Roman" w:cs="Times New Roman"/>
          <w:sz w:val="24"/>
          <w:szCs w:val="24"/>
        </w:rPr>
        <w:t>septembra līdz 31.</w:t>
      </w:r>
      <w:r w:rsidR="000A2052">
        <w:rPr>
          <w:rFonts w:ascii="Times New Roman" w:eastAsia="Calibri" w:hAnsi="Times New Roman" w:cs="Times New Roman"/>
          <w:sz w:val="24"/>
          <w:szCs w:val="24"/>
        </w:rPr>
        <w:t> </w:t>
      </w:r>
      <w:r w:rsidRPr="007E77D6">
        <w:rPr>
          <w:rFonts w:ascii="Times New Roman" w:eastAsia="Calibri" w:hAnsi="Times New Roman" w:cs="Times New Roman"/>
          <w:sz w:val="24"/>
          <w:szCs w:val="24"/>
        </w:rPr>
        <w:t xml:space="preserve">decembrim, ir veicami grozījumi vienotajā </w:t>
      </w:r>
      <w:r w:rsidRPr="007E77D6">
        <w:rPr>
          <w:rFonts w:ascii="Times New Roman" w:hAnsi="Times New Roman" w:cs="Times New Roman"/>
          <w:iCs/>
          <w:sz w:val="24"/>
          <w:szCs w:val="24"/>
        </w:rPr>
        <w:t>Madonas novada pašvaldības izglītības iestāžu pedagogu amata vienību sarakstā.</w:t>
      </w:r>
    </w:p>
    <w:p w14:paraId="125B78E5" w14:textId="1A8CDAD2" w:rsidR="00391771" w:rsidRDefault="00391771" w:rsidP="00391771">
      <w:pPr>
        <w:ind w:firstLine="720"/>
        <w:jc w:val="both"/>
        <w:rPr>
          <w:rFonts w:eastAsia="Calibri"/>
          <w:b/>
          <w:bCs/>
        </w:rPr>
      </w:pPr>
      <w:r>
        <w:t>P</w:t>
      </w:r>
      <w:r w:rsidR="007E77D6" w:rsidRPr="007E77D6">
        <w:t xml:space="preserve">amatojoties uz Pašvaldību likuma </w:t>
      </w:r>
      <w:proofErr w:type="spellStart"/>
      <w:r w:rsidR="007E77D6" w:rsidRPr="007E77D6">
        <w:t>likuma</w:t>
      </w:r>
      <w:proofErr w:type="spellEnd"/>
      <w:r w:rsidR="007E77D6" w:rsidRPr="007E77D6">
        <w:t xml:space="preserve"> 10.</w:t>
      </w:r>
      <w:r w:rsidR="007E77D6">
        <w:t xml:space="preserve"> </w:t>
      </w:r>
      <w:r w:rsidR="007E77D6" w:rsidRPr="007E77D6">
        <w:t>panta pirmo daļu</w:t>
      </w:r>
      <w:r w:rsidR="007E77D6" w:rsidRPr="007E77D6">
        <w:rPr>
          <w:color w:val="000000"/>
        </w:rPr>
        <w:t>,</w:t>
      </w:r>
      <w:r w:rsidR="007E77D6" w:rsidRPr="007E77D6">
        <w:t xml:space="preserve"> </w:t>
      </w:r>
      <w:r w:rsidR="007E77D6" w:rsidRPr="007E77D6">
        <w:rPr>
          <w:color w:val="000000"/>
        </w:rPr>
        <w:t xml:space="preserve">ņemot vērā 19.01.2024. Izglītības un jaunatnes lietu komitejas </w:t>
      </w:r>
      <w:r w:rsidR="000A2052">
        <w:rPr>
          <w:color w:val="000000"/>
        </w:rPr>
        <w:t xml:space="preserve">un 23.01.2024. Finanšu un attīstības komitejas </w:t>
      </w:r>
      <w:r w:rsidR="007E77D6" w:rsidRPr="007E77D6">
        <w:rPr>
          <w:color w:val="000000"/>
        </w:rPr>
        <w:t>atzinumu</w:t>
      </w:r>
      <w:r w:rsidR="000A2052">
        <w:rPr>
          <w:color w:val="000000"/>
        </w:rPr>
        <w:t>s</w:t>
      </w:r>
      <w:r w:rsidR="007E77D6" w:rsidRPr="007E77D6">
        <w:t xml:space="preserve">, </w:t>
      </w:r>
      <w:r>
        <w:t xml:space="preserve">atklāti balsojot: </w:t>
      </w:r>
      <w:r>
        <w:rPr>
          <w:b/>
          <w:color w:val="000000"/>
        </w:rPr>
        <w:t xml:space="preserve">PAR – 14 </w:t>
      </w:r>
      <w:r>
        <w:rPr>
          <w:color w:val="000000"/>
        </w:rPr>
        <w:t>(</w:t>
      </w:r>
      <w:r>
        <w:rPr>
          <w:bCs/>
          <w:noProof/>
        </w:rPr>
        <w:t>Agris Lungevičs, Aivis Masaļskis, Andris Dombrovskis, Andris Sakne, Artūrs Čačka, Arvīds Greidiņš, Gatis Teilis, Gunārs Ikaunieks, Guntis Klikučs, Iveta Peilāne, Kaspars Udrass, Māris Olte, Valda Kļaviņa, Zigfrīds Gora)</w:t>
      </w:r>
      <w:r>
        <w:rPr>
          <w:rFonts w:eastAsia="Calibri"/>
        </w:rPr>
        <w:t>,</w:t>
      </w:r>
      <w:r>
        <w:rPr>
          <w:rFonts w:eastAsia="Calibri"/>
          <w:b/>
          <w:bCs/>
        </w:rPr>
        <w:t xml:space="preserve"> PRET – NAV, ATTURAS – NAV</w:t>
      </w:r>
      <w:r>
        <w:rPr>
          <w:rFonts w:eastAsia="Calibri"/>
        </w:rPr>
        <w:t xml:space="preserve">, Madonas novada pašvaldības dome </w:t>
      </w:r>
      <w:r>
        <w:rPr>
          <w:rFonts w:eastAsia="Calibri"/>
          <w:b/>
          <w:bCs/>
        </w:rPr>
        <w:t>NOLEMJ:</w:t>
      </w:r>
    </w:p>
    <w:p w14:paraId="56938EF0" w14:textId="5A39A1FC" w:rsidR="007E77D6" w:rsidRPr="007E77D6" w:rsidRDefault="007E77D6" w:rsidP="007E77D6">
      <w:pPr>
        <w:ind w:firstLine="720"/>
        <w:jc w:val="both"/>
        <w:rPr>
          <w:bCs/>
        </w:rPr>
      </w:pPr>
      <w:r w:rsidRPr="007E77D6">
        <w:rPr>
          <w:bCs/>
        </w:rPr>
        <w:tab/>
      </w:r>
    </w:p>
    <w:p w14:paraId="03C57978" w14:textId="29D100FC" w:rsidR="007E77D6" w:rsidRPr="007E77D6" w:rsidRDefault="007E77D6" w:rsidP="007E77D6">
      <w:pPr>
        <w:pStyle w:val="Sarakstarindkopa"/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iCs/>
        </w:rPr>
      </w:pPr>
      <w:r w:rsidRPr="007E77D6">
        <w:rPr>
          <w:iCs/>
        </w:rPr>
        <w:t>Apstiprināt Madonas novada pašvaldības izglītības iestāžu pedagogu amata vienību sarakstu no 01.01.2024., kas pievienots šim lēmumam kā pielikums.</w:t>
      </w:r>
    </w:p>
    <w:p w14:paraId="49D194B5" w14:textId="2CF3751B" w:rsidR="007E77D6" w:rsidRPr="007E77D6" w:rsidRDefault="007E77D6" w:rsidP="007E77D6">
      <w:pPr>
        <w:pStyle w:val="Sarakstarindkopa"/>
        <w:widowControl w:val="0"/>
        <w:numPr>
          <w:ilvl w:val="0"/>
          <w:numId w:val="27"/>
        </w:numPr>
        <w:autoSpaceDE w:val="0"/>
        <w:autoSpaceDN w:val="0"/>
        <w:spacing w:before="0" w:beforeAutospacing="0" w:after="0" w:afterAutospacing="0"/>
        <w:ind w:left="709" w:hanging="709"/>
        <w:contextualSpacing/>
        <w:jc w:val="both"/>
        <w:rPr>
          <w:iCs/>
        </w:rPr>
      </w:pPr>
      <w:r w:rsidRPr="007E77D6">
        <w:t>Atzīt par spēku zaudējušu 28.09.2023.</w:t>
      </w:r>
      <w:r w:rsidR="00391771">
        <w:t xml:space="preserve"> </w:t>
      </w:r>
      <w:r w:rsidRPr="007E77D6">
        <w:t>domes lēmumu Nr.</w:t>
      </w:r>
      <w:r w:rsidR="00391771">
        <w:t xml:space="preserve"> </w:t>
      </w:r>
      <w:r w:rsidRPr="007E77D6">
        <w:t>630 ”Par Madonas novada pašvaldības izglītības iestāžu pedagoģisko darbinieku amata vienību saraksta apstiprināšanu” (protokols Nr.</w:t>
      </w:r>
      <w:r w:rsidR="00391771">
        <w:t xml:space="preserve"> </w:t>
      </w:r>
      <w:r w:rsidRPr="007E77D6">
        <w:t>18</w:t>
      </w:r>
      <w:r w:rsidR="00391771">
        <w:t>,</w:t>
      </w:r>
      <w:r w:rsidRPr="007E77D6">
        <w:t xml:space="preserve"> 96.</w:t>
      </w:r>
      <w:r w:rsidR="00391771">
        <w:t xml:space="preserve"> </w:t>
      </w:r>
      <w:r w:rsidRPr="007E77D6">
        <w:t>p).</w:t>
      </w:r>
    </w:p>
    <w:p w14:paraId="0842D2BA" w14:textId="77777777" w:rsidR="007E77D6" w:rsidRPr="007E77D6" w:rsidRDefault="007E77D6" w:rsidP="007E77D6">
      <w:pPr>
        <w:widowControl w:val="0"/>
        <w:autoSpaceDE w:val="0"/>
        <w:autoSpaceDN w:val="0"/>
        <w:jc w:val="both"/>
        <w:rPr>
          <w:iCs/>
        </w:rPr>
      </w:pPr>
    </w:p>
    <w:p w14:paraId="069ADD6D" w14:textId="77777777" w:rsidR="007E77D6" w:rsidRPr="007E77D6" w:rsidRDefault="007E77D6" w:rsidP="007E77D6">
      <w:pPr>
        <w:jc w:val="both"/>
        <w:rPr>
          <w:i/>
          <w:lang w:bidi="lo-LA"/>
        </w:rPr>
      </w:pPr>
      <w:r w:rsidRPr="007E77D6">
        <w:rPr>
          <w:i/>
          <w:lang w:bidi="lo-LA"/>
        </w:rPr>
        <w:t xml:space="preserve">Pielikumā: </w:t>
      </w:r>
      <w:r w:rsidRPr="007E77D6">
        <w:rPr>
          <w:i/>
          <w:iCs/>
        </w:rPr>
        <w:t xml:space="preserve">Madonas novada pašvaldības izglītības iestāžu pedagogu amata vienību saraksts no </w:t>
      </w:r>
      <w:r w:rsidRPr="007E77D6">
        <w:rPr>
          <w:i/>
          <w:lang w:bidi="lo-LA"/>
        </w:rPr>
        <w:t xml:space="preserve"> 01.01.2024.</w:t>
      </w:r>
    </w:p>
    <w:bookmarkEnd w:id="2"/>
    <w:p w14:paraId="417AB012" w14:textId="77777777" w:rsidR="00C46AFF" w:rsidRPr="00022D52" w:rsidRDefault="00C46AFF" w:rsidP="00C46AFF">
      <w:pPr>
        <w:widowControl w:val="0"/>
        <w:autoSpaceDE w:val="0"/>
        <w:autoSpaceDN w:val="0"/>
        <w:jc w:val="both"/>
        <w:rPr>
          <w:i/>
          <w:iCs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4600EA49" w14:textId="39FC08E9" w:rsidR="000323D3" w:rsidRDefault="000323D3" w:rsidP="00C46AFF">
      <w:pPr>
        <w:jc w:val="both"/>
        <w:rPr>
          <w:rFonts w:eastAsia="Calibri"/>
        </w:rPr>
      </w:pPr>
    </w:p>
    <w:p w14:paraId="14EE9569" w14:textId="77777777" w:rsidR="00D660FA" w:rsidRPr="008641A5" w:rsidRDefault="00D660FA" w:rsidP="00C46AFF">
      <w:pPr>
        <w:jc w:val="both"/>
        <w:rPr>
          <w:rFonts w:eastAsia="Calibri"/>
        </w:rPr>
      </w:pPr>
    </w:p>
    <w:p w14:paraId="53446254" w14:textId="77777777" w:rsidR="00466449" w:rsidRPr="00582C08" w:rsidRDefault="00466449" w:rsidP="00C46AFF">
      <w:pPr>
        <w:jc w:val="both"/>
      </w:pPr>
      <w:r w:rsidRPr="00582C08">
        <w:t xml:space="preserve">             </w:t>
      </w:r>
      <w:bookmarkStart w:id="24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bookmarkEnd w:id="24"/>
    <w:p w14:paraId="0C264A57" w14:textId="1FE68A8E" w:rsidR="00E541B0" w:rsidRDefault="00E541B0" w:rsidP="00C46AFF">
      <w:pPr>
        <w:rPr>
          <w:i/>
          <w:iCs/>
        </w:rPr>
      </w:pPr>
    </w:p>
    <w:p w14:paraId="6A5E1FE8" w14:textId="77777777" w:rsidR="00D660FA" w:rsidRDefault="00D660FA" w:rsidP="00C46AFF">
      <w:pPr>
        <w:rPr>
          <w:i/>
          <w:iCs/>
        </w:rPr>
      </w:pPr>
    </w:p>
    <w:p w14:paraId="32E97BBB" w14:textId="77777777" w:rsidR="00954DAF" w:rsidRPr="008641A5" w:rsidRDefault="00954DAF" w:rsidP="00C46AFF">
      <w:pPr>
        <w:rPr>
          <w:i/>
          <w:iCs/>
        </w:rPr>
      </w:pPr>
    </w:p>
    <w:p w14:paraId="3AFA02A6" w14:textId="77777777" w:rsidR="00954DAF" w:rsidRPr="00954DAF" w:rsidRDefault="00954DAF" w:rsidP="00C46AFF">
      <w:pPr>
        <w:widowControl w:val="0"/>
        <w:suppressAutoHyphens/>
        <w:jc w:val="both"/>
        <w:rPr>
          <w:rFonts w:eastAsia="Lucida Sans Unicode"/>
          <w:i/>
          <w:iCs/>
          <w:kern w:val="2"/>
        </w:rPr>
      </w:pPr>
      <w:r w:rsidRPr="00954DAF">
        <w:rPr>
          <w:rFonts w:eastAsia="Lucida Sans Unicode"/>
          <w:i/>
          <w:iCs/>
          <w:kern w:val="2"/>
        </w:rPr>
        <w:t>Seržāne 26136230</w:t>
      </w:r>
    </w:p>
    <w:p w14:paraId="63B3763D" w14:textId="76CBF71F" w:rsidR="00E541B0" w:rsidRDefault="00E541B0" w:rsidP="00D660FA">
      <w:pPr>
        <w:jc w:val="both"/>
        <w:rPr>
          <w:rFonts w:eastAsiaTheme="minorHAnsi"/>
          <w:i/>
          <w:iCs/>
          <w:lang w:eastAsia="en-US"/>
        </w:rPr>
      </w:pPr>
    </w:p>
    <w:p w14:paraId="09D44EDC" w14:textId="77777777" w:rsidR="00E541B0" w:rsidRPr="007929E1" w:rsidRDefault="00E541B0" w:rsidP="00D660FA">
      <w:pPr>
        <w:jc w:val="both"/>
        <w:rPr>
          <w:rFonts w:eastAsiaTheme="minorHAnsi"/>
          <w:i/>
          <w:iCs/>
          <w:lang w:eastAsia="en-US"/>
        </w:rPr>
      </w:pPr>
    </w:p>
    <w:sectPr w:rsidR="00E541B0" w:rsidRPr="007929E1" w:rsidSect="00B65CCD">
      <w:footerReference w:type="default" r:id="rId8"/>
      <w:footerReference w:type="firs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5D15" w14:textId="77777777" w:rsidR="009C0107" w:rsidRDefault="009C0107" w:rsidP="00151271">
      <w:r>
        <w:separator/>
      </w:r>
    </w:p>
  </w:endnote>
  <w:endnote w:type="continuationSeparator" w:id="0">
    <w:p w14:paraId="40BB415E" w14:textId="77777777" w:rsidR="009C0107" w:rsidRDefault="009C0107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25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3D53DF1" w14:textId="77777777" w:rsidR="00B65CCD" w:rsidRPr="003C7F1F" w:rsidRDefault="00B65CCD" w:rsidP="00B65CCD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36B63931" w14:textId="77777777" w:rsidR="00B65CCD" w:rsidRDefault="009C0107" w:rsidP="00B65CCD">
        <w:pPr>
          <w:pStyle w:val="Kjene"/>
          <w:jc w:val="center"/>
        </w:pPr>
      </w:p>
    </w:sdtContent>
  </w:sdt>
  <w:bookmarkEnd w:id="25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826603"/>
      <w:docPartObj>
        <w:docPartGallery w:val="Page Numbers (Bottom of Page)"/>
        <w:docPartUnique/>
      </w:docPartObj>
    </w:sdtPr>
    <w:sdtEndPr/>
    <w:sdtContent>
      <w:p w14:paraId="6912A69E" w14:textId="54184AAB" w:rsidR="00E541B0" w:rsidRPr="003C7F1F" w:rsidRDefault="00E541B0" w:rsidP="00E541B0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0B8EEEB7" w14:textId="77777777" w:rsidR="00E541B0" w:rsidRDefault="009C0107" w:rsidP="00E541B0">
        <w:pPr>
          <w:pStyle w:val="Kjene"/>
          <w:jc w:val="center"/>
        </w:pPr>
      </w:p>
    </w:sdtContent>
  </w:sdt>
  <w:p w14:paraId="170EB6B4" w14:textId="7AB38593" w:rsidR="00E541B0" w:rsidRDefault="00E541B0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01FF" w14:textId="77777777" w:rsidR="009C0107" w:rsidRDefault="009C0107" w:rsidP="00151271">
      <w:r>
        <w:separator/>
      </w:r>
    </w:p>
  </w:footnote>
  <w:footnote w:type="continuationSeparator" w:id="0">
    <w:p w14:paraId="0C787D26" w14:textId="77777777" w:rsidR="009C0107" w:rsidRDefault="009C0107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E7AB3"/>
    <w:multiLevelType w:val="hybridMultilevel"/>
    <w:tmpl w:val="0758F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08445C3"/>
    <w:multiLevelType w:val="hybridMultilevel"/>
    <w:tmpl w:val="FC747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A34C0"/>
    <w:multiLevelType w:val="hybridMultilevel"/>
    <w:tmpl w:val="CF360040"/>
    <w:lvl w:ilvl="0" w:tplc="57968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DC5932"/>
    <w:multiLevelType w:val="hybridMultilevel"/>
    <w:tmpl w:val="1898C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6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523A2"/>
    <w:multiLevelType w:val="hybridMultilevel"/>
    <w:tmpl w:val="65EEF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23"/>
  </w:num>
  <w:num w:numId="5">
    <w:abstractNumId w:val="5"/>
  </w:num>
  <w:num w:numId="6">
    <w:abstractNumId w:val="21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27"/>
  </w:num>
  <w:num w:numId="13">
    <w:abstractNumId w:val="4"/>
  </w:num>
  <w:num w:numId="14">
    <w:abstractNumId w:val="13"/>
  </w:num>
  <w:num w:numId="15">
    <w:abstractNumId w:val="16"/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 w:numId="24">
    <w:abstractNumId w:val="20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09A"/>
    <w:rsid w:val="00017340"/>
    <w:rsid w:val="0001771F"/>
    <w:rsid w:val="00022201"/>
    <w:rsid w:val="00022D52"/>
    <w:rsid w:val="00022ED5"/>
    <w:rsid w:val="00024038"/>
    <w:rsid w:val="00027067"/>
    <w:rsid w:val="00027D90"/>
    <w:rsid w:val="000323D3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052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D4124"/>
    <w:rsid w:val="000E1CD7"/>
    <w:rsid w:val="000F0A69"/>
    <w:rsid w:val="000F454F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39CD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2E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87D5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771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7E"/>
    <w:rsid w:val="003F32F4"/>
    <w:rsid w:val="003F7B73"/>
    <w:rsid w:val="00400701"/>
    <w:rsid w:val="00401D42"/>
    <w:rsid w:val="004067A5"/>
    <w:rsid w:val="004113A9"/>
    <w:rsid w:val="004115AA"/>
    <w:rsid w:val="00414BAB"/>
    <w:rsid w:val="00414EF2"/>
    <w:rsid w:val="00415BD2"/>
    <w:rsid w:val="00415F3C"/>
    <w:rsid w:val="004172DA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5F60"/>
    <w:rsid w:val="004E74AC"/>
    <w:rsid w:val="004F158D"/>
    <w:rsid w:val="004F3776"/>
    <w:rsid w:val="004F3AC7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65B4D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6EFD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29E1"/>
    <w:rsid w:val="00792ECB"/>
    <w:rsid w:val="007A1058"/>
    <w:rsid w:val="007A67D2"/>
    <w:rsid w:val="007A6AA9"/>
    <w:rsid w:val="007B39A8"/>
    <w:rsid w:val="007B46E8"/>
    <w:rsid w:val="007C296B"/>
    <w:rsid w:val="007C6DEA"/>
    <w:rsid w:val="007D43B2"/>
    <w:rsid w:val="007D6469"/>
    <w:rsid w:val="007D71E1"/>
    <w:rsid w:val="007D77E1"/>
    <w:rsid w:val="007E29A9"/>
    <w:rsid w:val="007E3924"/>
    <w:rsid w:val="007E53E1"/>
    <w:rsid w:val="007E77D6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2882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4DAF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B5B61"/>
    <w:rsid w:val="009C0107"/>
    <w:rsid w:val="009C3CFC"/>
    <w:rsid w:val="009D12F5"/>
    <w:rsid w:val="009D193D"/>
    <w:rsid w:val="009D3BAF"/>
    <w:rsid w:val="009D43DF"/>
    <w:rsid w:val="009D46B6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22C6"/>
    <w:rsid w:val="00A37CCD"/>
    <w:rsid w:val="00A41EDF"/>
    <w:rsid w:val="00A447B0"/>
    <w:rsid w:val="00A504D7"/>
    <w:rsid w:val="00A618EE"/>
    <w:rsid w:val="00A63003"/>
    <w:rsid w:val="00A63DB8"/>
    <w:rsid w:val="00A64C95"/>
    <w:rsid w:val="00A6708E"/>
    <w:rsid w:val="00A72944"/>
    <w:rsid w:val="00A7354F"/>
    <w:rsid w:val="00A75E0B"/>
    <w:rsid w:val="00A804D1"/>
    <w:rsid w:val="00A80BA2"/>
    <w:rsid w:val="00A8286A"/>
    <w:rsid w:val="00A83A09"/>
    <w:rsid w:val="00A84186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7403"/>
    <w:rsid w:val="00AE399A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233B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46AFF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36133"/>
    <w:rsid w:val="00D371AB"/>
    <w:rsid w:val="00D42671"/>
    <w:rsid w:val="00D42DDD"/>
    <w:rsid w:val="00D46A17"/>
    <w:rsid w:val="00D5320F"/>
    <w:rsid w:val="00D54468"/>
    <w:rsid w:val="00D54B45"/>
    <w:rsid w:val="00D5751D"/>
    <w:rsid w:val="00D60E8B"/>
    <w:rsid w:val="00D64500"/>
    <w:rsid w:val="00D660FA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58BF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1B0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1BE"/>
    <w:rsid w:val="00E823EC"/>
    <w:rsid w:val="00E861A5"/>
    <w:rsid w:val="00E86F88"/>
    <w:rsid w:val="00E91518"/>
    <w:rsid w:val="00E94025"/>
    <w:rsid w:val="00EA3379"/>
    <w:rsid w:val="00EA442E"/>
    <w:rsid w:val="00EB337A"/>
    <w:rsid w:val="00ED10D6"/>
    <w:rsid w:val="00ED1ED0"/>
    <w:rsid w:val="00EE02B8"/>
    <w:rsid w:val="00EE2DC4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447</cp:revision>
  <dcterms:created xsi:type="dcterms:W3CDTF">2023-08-17T07:16:00Z</dcterms:created>
  <dcterms:modified xsi:type="dcterms:W3CDTF">2024-02-01T13:31:00Z</dcterms:modified>
</cp:coreProperties>
</file>